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89" w:rsidRDefault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011989" w:rsidRPr="00011989" w:rsidRDefault="00011989" w:rsidP="00011989"/>
    <w:p w:rsidR="00754468" w:rsidRDefault="00011989" w:rsidP="00011989">
      <w:pPr>
        <w:tabs>
          <w:tab w:val="left" w:pos="1581"/>
        </w:tabs>
      </w:pPr>
      <w:r>
        <w:tab/>
      </w:r>
    </w:p>
    <w:p w:rsidR="00011989" w:rsidRDefault="00011989" w:rsidP="00011989">
      <w:pPr>
        <w:tabs>
          <w:tab w:val="left" w:pos="1581"/>
        </w:tabs>
      </w:pPr>
    </w:p>
    <w:p w:rsidR="00011989" w:rsidRDefault="00011989" w:rsidP="00011989">
      <w:pPr>
        <w:tabs>
          <w:tab w:val="left" w:pos="1581"/>
        </w:tabs>
      </w:pPr>
    </w:p>
    <w:p w:rsidR="00011989" w:rsidRDefault="00011989" w:rsidP="00011989">
      <w:pPr>
        <w:tabs>
          <w:tab w:val="left" w:pos="1581"/>
        </w:tabs>
      </w:pPr>
    </w:p>
    <w:p w:rsidR="00011989" w:rsidRDefault="00011989" w:rsidP="00011989">
      <w:pPr>
        <w:tabs>
          <w:tab w:val="left" w:pos="1581"/>
        </w:tabs>
      </w:pPr>
    </w:p>
    <w:p w:rsidR="00011989" w:rsidRDefault="00011989" w:rsidP="00011989">
      <w:pPr>
        <w:tabs>
          <w:tab w:val="left" w:pos="1581"/>
        </w:tabs>
      </w:pPr>
    </w:p>
    <w:p w:rsidR="00011989" w:rsidRDefault="00011989" w:rsidP="00011989">
      <w:pPr>
        <w:tabs>
          <w:tab w:val="left" w:pos="1581"/>
        </w:tabs>
      </w:pPr>
    </w:p>
    <w:p w:rsidR="00011989" w:rsidRDefault="00011989" w:rsidP="00011989">
      <w:pPr>
        <w:tabs>
          <w:tab w:val="left" w:pos="1581"/>
        </w:tabs>
      </w:pPr>
    </w:p>
    <w:p w:rsidR="00011989" w:rsidRDefault="00D37814" w:rsidP="00011989">
      <w:pPr>
        <w:tabs>
          <w:tab w:val="left" w:pos="1581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066721" cy="63511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014" cy="635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89" w:rsidRDefault="00011989" w:rsidP="00011989">
      <w:pPr>
        <w:tabs>
          <w:tab w:val="left" w:pos="1581"/>
        </w:tabs>
      </w:pPr>
    </w:p>
    <w:p w:rsidR="00011989" w:rsidRPr="00D37814" w:rsidRDefault="00D37814" w:rsidP="00011989">
      <w:pPr>
        <w:spacing w:after="0" w:line="240" w:lineRule="auto"/>
        <w:ind w:left="283" w:firstLine="210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                 </w:t>
      </w:r>
      <w:r w:rsidR="00011989" w:rsidRPr="00D3781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План-сетка мероприятий</w:t>
      </w:r>
    </w:p>
    <w:p w:rsidR="00D37814" w:rsidRDefault="00D37814" w:rsidP="00011989">
      <w:pPr>
        <w:spacing w:after="0" w:line="240" w:lineRule="auto"/>
        <w:ind w:left="283" w:firstLine="210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             </w:t>
      </w:r>
      <w:r w:rsidR="00011989" w:rsidRPr="00D3781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летней «дворовой» площадки </w:t>
      </w:r>
    </w:p>
    <w:p w:rsidR="00011989" w:rsidRPr="00D37814" w:rsidRDefault="00D37814" w:rsidP="00011989">
      <w:pPr>
        <w:spacing w:after="0" w:line="240" w:lineRule="auto"/>
        <w:ind w:left="283" w:firstLine="210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                   </w:t>
      </w:r>
      <w:r w:rsidR="00011989" w:rsidRPr="00D3781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«Территория детства»,</w:t>
      </w:r>
    </w:p>
    <w:p w:rsidR="00011989" w:rsidRPr="00D37814" w:rsidRDefault="00011989" w:rsidP="00011989">
      <w:pPr>
        <w:spacing w:after="0" w:line="240" w:lineRule="auto"/>
        <w:ind w:left="283" w:firstLine="210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D3781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на базе МКУК СКК с.Селиярово с 1августа 2018г.</w:t>
      </w:r>
    </w:p>
    <w:p w:rsidR="00011989" w:rsidRPr="00011989" w:rsidRDefault="00011989" w:rsidP="00011989">
      <w:pPr>
        <w:spacing w:after="0" w:line="240" w:lineRule="auto"/>
        <w:ind w:left="283" w:firstLine="210"/>
        <w:rPr>
          <w:rFonts w:ascii="Times New Roman" w:eastAsia="Times New Roman" w:hAnsi="Times New Roman" w:cs="Times New Roman"/>
          <w:b/>
          <w:color w:val="FF0000"/>
          <w:sz w:val="36"/>
          <w:szCs w:val="4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99"/>
        <w:gridCol w:w="4140"/>
        <w:gridCol w:w="3882"/>
      </w:tblGrid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b/>
                <w:color w:val="FF0000"/>
                <w:sz w:val="36"/>
                <w:szCs w:val="28"/>
              </w:rPr>
            </w:pPr>
            <w:r w:rsidRPr="00D37814">
              <w:rPr>
                <w:b/>
                <w:color w:val="FF0000"/>
                <w:sz w:val="32"/>
                <w:szCs w:val="28"/>
              </w:rPr>
              <w:t>Дата проведения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b/>
                <w:color w:val="FF0000"/>
                <w:sz w:val="36"/>
                <w:szCs w:val="28"/>
              </w:rPr>
            </w:pPr>
            <w:r w:rsidRPr="00D37814">
              <w:rPr>
                <w:b/>
                <w:color w:val="FF0000"/>
                <w:sz w:val="36"/>
                <w:szCs w:val="28"/>
              </w:rPr>
              <w:t xml:space="preserve">Ключевые дела  </w:t>
            </w:r>
          </w:p>
          <w:p w:rsidR="00011989" w:rsidRPr="00D37814" w:rsidRDefault="00011989" w:rsidP="00011989">
            <w:pPr>
              <w:rPr>
                <w:b/>
                <w:color w:val="FF0000"/>
                <w:sz w:val="36"/>
                <w:szCs w:val="28"/>
              </w:rPr>
            </w:pPr>
            <w:r w:rsidRPr="00D37814">
              <w:rPr>
                <w:b/>
                <w:color w:val="FF0000"/>
                <w:sz w:val="36"/>
                <w:szCs w:val="28"/>
              </w:rPr>
              <w:t>(для всех отрядов)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b/>
                <w:color w:val="FF0000"/>
                <w:sz w:val="36"/>
                <w:szCs w:val="28"/>
              </w:rPr>
            </w:pPr>
            <w:r w:rsidRPr="00D37814">
              <w:rPr>
                <w:b/>
                <w:color w:val="FF0000"/>
                <w:sz w:val="36"/>
                <w:szCs w:val="28"/>
              </w:rPr>
              <w:t>Отрядные дела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jc w:val="center"/>
              <w:rPr>
                <w:sz w:val="24"/>
              </w:rPr>
            </w:pPr>
            <w:r w:rsidRPr="00D37814">
              <w:rPr>
                <w:sz w:val="36"/>
                <w:szCs w:val="28"/>
              </w:rPr>
              <w:t>1августа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color w:val="000000"/>
                <w:sz w:val="36"/>
                <w:szCs w:val="28"/>
              </w:rPr>
            </w:pPr>
            <w:r w:rsidRPr="00D37814">
              <w:rPr>
                <w:color w:val="000000"/>
                <w:sz w:val="36"/>
                <w:szCs w:val="28"/>
              </w:rPr>
              <w:t>Организационный</w:t>
            </w:r>
          </w:p>
          <w:p w:rsidR="00011989" w:rsidRPr="00D37814" w:rsidRDefault="00011989" w:rsidP="00011989">
            <w:pPr>
              <w:rPr>
                <w:color w:val="000000"/>
                <w:sz w:val="36"/>
                <w:szCs w:val="28"/>
              </w:rPr>
            </w:pPr>
            <w:r w:rsidRPr="00D37814">
              <w:rPr>
                <w:color w:val="000000"/>
                <w:sz w:val="36"/>
                <w:szCs w:val="28"/>
              </w:rPr>
              <w:t>период</w:t>
            </w:r>
          </w:p>
          <w:p w:rsidR="00011989" w:rsidRPr="00D37814" w:rsidRDefault="00011989" w:rsidP="0001198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bCs/>
                <w:iCs/>
                <w:color w:val="000000"/>
                <w:sz w:val="36"/>
                <w:szCs w:val="28"/>
              </w:rPr>
            </w:pPr>
            <w:r w:rsidRPr="00D37814">
              <w:rPr>
                <w:bCs/>
                <w:iCs/>
                <w:color w:val="000000"/>
                <w:sz w:val="36"/>
                <w:szCs w:val="28"/>
              </w:rPr>
              <w:t>1.Сбор детей</w:t>
            </w:r>
          </w:p>
          <w:p w:rsidR="00011989" w:rsidRPr="00D37814" w:rsidRDefault="00011989" w:rsidP="00011989">
            <w:pPr>
              <w:rPr>
                <w:bCs/>
                <w:iCs/>
                <w:color w:val="000000"/>
                <w:sz w:val="36"/>
                <w:szCs w:val="28"/>
              </w:rPr>
            </w:pPr>
            <w:r w:rsidRPr="00D37814">
              <w:rPr>
                <w:bCs/>
                <w:iCs/>
                <w:color w:val="000000"/>
                <w:sz w:val="36"/>
                <w:szCs w:val="28"/>
              </w:rPr>
              <w:t xml:space="preserve">2. «Рождение отрядов» </w:t>
            </w:r>
          </w:p>
          <w:p w:rsidR="00011989" w:rsidRPr="00D37814" w:rsidRDefault="00011989" w:rsidP="00011989">
            <w:pPr>
              <w:rPr>
                <w:bCs/>
                <w:iCs/>
                <w:color w:val="000000"/>
                <w:sz w:val="36"/>
                <w:szCs w:val="28"/>
              </w:rPr>
            </w:pPr>
            <w:r w:rsidRPr="00D37814">
              <w:rPr>
                <w:bCs/>
                <w:iCs/>
                <w:color w:val="000000"/>
                <w:sz w:val="36"/>
                <w:szCs w:val="28"/>
              </w:rPr>
              <w:t xml:space="preserve">3. « Что такое хорошо </w:t>
            </w:r>
            <w:r w:rsidRPr="00D37814">
              <w:rPr>
                <w:bCs/>
                <w:iCs/>
                <w:color w:val="000000"/>
                <w:sz w:val="36"/>
                <w:szCs w:val="28"/>
              </w:rPr>
              <w:lastRenderedPageBreak/>
              <w:t>и что такое плохо». Беседа, тест</w:t>
            </w:r>
            <w:proofErr w:type="gramStart"/>
            <w:r w:rsidRPr="00D37814">
              <w:rPr>
                <w:bCs/>
                <w:iCs/>
                <w:color w:val="000000"/>
                <w:sz w:val="36"/>
                <w:szCs w:val="28"/>
              </w:rPr>
              <w:t>ы(</w:t>
            </w:r>
            <w:proofErr w:type="gramEnd"/>
            <w:r w:rsidRPr="00D37814">
              <w:rPr>
                <w:bCs/>
                <w:iCs/>
                <w:color w:val="000000"/>
                <w:sz w:val="36"/>
                <w:szCs w:val="28"/>
              </w:rPr>
              <w:t>профилактика правонарушений).</w:t>
            </w:r>
          </w:p>
          <w:p w:rsidR="00011989" w:rsidRPr="00D37814" w:rsidRDefault="00011989" w:rsidP="00011989">
            <w:pPr>
              <w:rPr>
                <w:bCs/>
                <w:iCs/>
                <w:color w:val="000000"/>
                <w:sz w:val="36"/>
                <w:szCs w:val="28"/>
              </w:rPr>
            </w:pPr>
            <w:r w:rsidRPr="00D37814">
              <w:rPr>
                <w:bCs/>
                <w:iCs/>
                <w:color w:val="000000"/>
                <w:sz w:val="36"/>
                <w:szCs w:val="28"/>
              </w:rPr>
              <w:t>4.Подготовка к открытию площадки</w:t>
            </w:r>
          </w:p>
          <w:p w:rsidR="00011989" w:rsidRPr="00D37814" w:rsidRDefault="00011989" w:rsidP="00011989">
            <w:pPr>
              <w:ind w:left="324" w:hanging="324"/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5.</w:t>
            </w:r>
            <w:r w:rsidRPr="00D37814">
              <w:rPr>
                <w:bCs/>
                <w:iCs/>
                <w:color w:val="000000"/>
                <w:sz w:val="36"/>
                <w:szCs w:val="28"/>
              </w:rPr>
              <w:t>Подвижные игры на свежем воздухе.</w:t>
            </w:r>
          </w:p>
          <w:p w:rsidR="00011989" w:rsidRPr="00D37814" w:rsidRDefault="00011989" w:rsidP="00011989">
            <w:pPr>
              <w:ind w:left="324" w:hanging="324"/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6.Беседа «Правила безопасности в лесу: клещевой энцефалит».</w:t>
            </w:r>
          </w:p>
          <w:p w:rsidR="00011989" w:rsidRPr="00D37814" w:rsidRDefault="00011989" w:rsidP="00011989">
            <w:pPr>
              <w:rPr>
                <w:bCs/>
                <w:iCs/>
                <w:color w:val="000000"/>
                <w:sz w:val="24"/>
              </w:rPr>
            </w:pPr>
            <w:r w:rsidRPr="00D37814">
              <w:rPr>
                <w:bCs/>
                <w:iCs/>
                <w:color w:val="000000"/>
                <w:sz w:val="36"/>
                <w:szCs w:val="28"/>
              </w:rPr>
              <w:t>7. Итоги дня – «Время впечатлений».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lastRenderedPageBreak/>
              <w:t>2августа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Открытие «дворовой площадки</w:t>
            </w:r>
            <w:proofErr w:type="gramStart"/>
            <w:r w:rsidRPr="00D37814">
              <w:rPr>
                <w:sz w:val="36"/>
                <w:szCs w:val="28"/>
              </w:rPr>
              <w:t>»-</w:t>
            </w:r>
            <w:proofErr w:type="gramEnd"/>
            <w:r w:rsidRPr="00D37814">
              <w:rPr>
                <w:sz w:val="36"/>
                <w:szCs w:val="28"/>
              </w:rPr>
              <w:t>праздник «День друзей»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2.Подготовка к празднику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3.Проведение праздника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4.Дискотека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F5588C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3</w:t>
            </w:r>
            <w:r w:rsidR="00011989" w:rsidRPr="00D37814">
              <w:rPr>
                <w:sz w:val="36"/>
                <w:szCs w:val="28"/>
              </w:rPr>
              <w:t>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День творчества  «Край мастеровых»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отрядах,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оформление отрядных уголков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2.Минутка «Азбука дорожной безопасности».</w:t>
            </w:r>
          </w:p>
          <w:p w:rsidR="00011989" w:rsidRPr="00D37814" w:rsidRDefault="00011989" w:rsidP="00011989">
            <w:pPr>
              <w:contextualSpacing/>
              <w:rPr>
                <w:bCs/>
                <w:iCs/>
                <w:color w:val="000000"/>
                <w:sz w:val="36"/>
                <w:szCs w:val="28"/>
              </w:rPr>
            </w:pPr>
            <w:r w:rsidRPr="00D37814">
              <w:rPr>
                <w:bCs/>
                <w:iCs/>
                <w:color w:val="000000"/>
                <w:sz w:val="36"/>
                <w:szCs w:val="28"/>
              </w:rPr>
              <w:t>3.Творческая мастерская «Чудо своими руками».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F5588C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4</w:t>
            </w:r>
            <w:r w:rsidR="00011989" w:rsidRPr="00D37814">
              <w:rPr>
                <w:sz w:val="36"/>
                <w:szCs w:val="28"/>
              </w:rPr>
              <w:t xml:space="preserve">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День спорта «Со спортом дружит</w:t>
            </w:r>
            <w:proofErr w:type="gramStart"/>
            <w:r w:rsidRPr="00D37814">
              <w:rPr>
                <w:sz w:val="36"/>
                <w:szCs w:val="28"/>
              </w:rPr>
              <w:t>ь-</w:t>
            </w:r>
            <w:proofErr w:type="gramEnd"/>
            <w:r w:rsidRPr="00D37814">
              <w:rPr>
                <w:sz w:val="36"/>
                <w:szCs w:val="28"/>
              </w:rPr>
              <w:t xml:space="preserve"> здоровым быть»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отрядах,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оформление отрядных уголков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2.Спартакиада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3.Турнир на лучшего шахматиста отряда, шашечный турнир 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</w:p>
        </w:tc>
      </w:tr>
      <w:tr w:rsidR="00F5588C" w:rsidRPr="00D37814" w:rsidTr="00354B76">
        <w:tc>
          <w:tcPr>
            <w:tcW w:w="1548" w:type="dxa"/>
          </w:tcPr>
          <w:p w:rsidR="00F5588C" w:rsidRDefault="00F5588C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lastRenderedPageBreak/>
              <w:t>5</w:t>
            </w:r>
            <w:r w:rsidR="0010096F" w:rsidRPr="00D37814">
              <w:rPr>
                <w:sz w:val="36"/>
                <w:szCs w:val="28"/>
              </w:rPr>
              <w:t xml:space="preserve"> </w:t>
            </w:r>
            <w:r w:rsidR="0010096F" w:rsidRPr="00D37814">
              <w:rPr>
                <w:sz w:val="36"/>
                <w:szCs w:val="28"/>
              </w:rPr>
              <w:t>августа</w:t>
            </w:r>
          </w:p>
        </w:tc>
        <w:tc>
          <w:tcPr>
            <w:tcW w:w="4140" w:type="dxa"/>
          </w:tcPr>
          <w:p w:rsidR="00F5588C" w:rsidRPr="00D37814" w:rsidRDefault="0010096F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День</w:t>
            </w:r>
            <w:r w:rsidR="00C1671D">
              <w:rPr>
                <w:sz w:val="36"/>
                <w:szCs w:val="28"/>
              </w:rPr>
              <w:t xml:space="preserve"> веселых затей</w:t>
            </w:r>
          </w:p>
        </w:tc>
        <w:tc>
          <w:tcPr>
            <w:tcW w:w="3882" w:type="dxa"/>
          </w:tcPr>
          <w:p w:rsidR="0010096F" w:rsidRPr="00D37814" w:rsidRDefault="0010096F" w:rsidP="0010096F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10096F" w:rsidRDefault="00C1671D" w:rsidP="0010096F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2.Фестиваль красок, караоке конкурс</w:t>
            </w:r>
          </w:p>
          <w:p w:rsidR="0010096F" w:rsidRPr="00D37814" w:rsidRDefault="0010096F" w:rsidP="0010096F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3</w:t>
            </w:r>
            <w:r w:rsidRPr="00D37814">
              <w:rPr>
                <w:sz w:val="36"/>
                <w:szCs w:val="28"/>
              </w:rPr>
              <w:t>.Кинопоказ</w:t>
            </w:r>
          </w:p>
          <w:p w:rsidR="00F5588C" w:rsidRPr="00D37814" w:rsidRDefault="00F5588C" w:rsidP="00011989">
            <w:pPr>
              <w:rPr>
                <w:sz w:val="36"/>
                <w:szCs w:val="28"/>
              </w:rPr>
            </w:pP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7августа 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День юного путешественника «Веселые приключения»  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 Викторина «Семь цветов радуги»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2.Командная игра на местности</w:t>
            </w:r>
          </w:p>
          <w:p w:rsidR="00011989" w:rsidRPr="00D37814" w:rsidRDefault="00011989" w:rsidP="0010096F">
            <w:pPr>
              <w:rPr>
                <w:sz w:val="36"/>
                <w:szCs w:val="28"/>
              </w:rPr>
            </w:pP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8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 Кулинарный поединок « Рецепт вкуса»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2.Конкурсная программа </w:t>
            </w:r>
          </w:p>
          <w:p w:rsidR="00011989" w:rsidRPr="00D37814" w:rsidRDefault="00011989" w:rsidP="004617EF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</w:t>
            </w:r>
            <w:r w:rsidR="004617EF" w:rsidRPr="004617EF">
              <w:rPr>
                <w:sz w:val="36"/>
                <w:szCs w:val="28"/>
              </w:rPr>
              <w:t xml:space="preserve"> </w:t>
            </w:r>
            <w:r w:rsidR="004617EF">
              <w:rPr>
                <w:sz w:val="36"/>
                <w:szCs w:val="28"/>
              </w:rPr>
              <w:t>Р</w:t>
            </w:r>
            <w:r w:rsidR="004617EF" w:rsidRPr="004617EF">
              <w:rPr>
                <w:sz w:val="36"/>
                <w:szCs w:val="28"/>
              </w:rPr>
              <w:t>епетиция кукольного театра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9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День загадок и головоломок </w:t>
            </w:r>
          </w:p>
        </w:tc>
        <w:tc>
          <w:tcPr>
            <w:tcW w:w="3882" w:type="dxa"/>
          </w:tcPr>
          <w:p w:rsidR="00011989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  <w:r w:rsidR="004617EF">
              <w:rPr>
                <w:sz w:val="36"/>
                <w:szCs w:val="28"/>
              </w:rPr>
              <w:t>,</w:t>
            </w:r>
          </w:p>
          <w:p w:rsidR="004617EF" w:rsidRPr="00D37814" w:rsidRDefault="004617EF" w:rsidP="00011989">
            <w:pPr>
              <w:rPr>
                <w:sz w:val="36"/>
                <w:szCs w:val="28"/>
              </w:rPr>
            </w:pPr>
            <w:r w:rsidRPr="004617EF">
              <w:rPr>
                <w:sz w:val="36"/>
                <w:szCs w:val="28"/>
              </w:rPr>
              <w:t>репетиция кукольного театра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2. Игра «</w:t>
            </w:r>
            <w:proofErr w:type="spellStart"/>
            <w:r w:rsidRPr="00D37814">
              <w:rPr>
                <w:sz w:val="36"/>
                <w:szCs w:val="28"/>
              </w:rPr>
              <w:t>ЛабиринтУМ</w:t>
            </w:r>
            <w:proofErr w:type="spellEnd"/>
            <w:r w:rsidRPr="00D37814">
              <w:rPr>
                <w:sz w:val="36"/>
                <w:szCs w:val="28"/>
              </w:rPr>
              <w:t>»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3.Кинопоказ</w:t>
            </w:r>
          </w:p>
        </w:tc>
      </w:tr>
      <w:tr w:rsidR="002B589D" w:rsidRPr="00D37814" w:rsidTr="00354B76">
        <w:tc>
          <w:tcPr>
            <w:tcW w:w="1548" w:type="dxa"/>
          </w:tcPr>
          <w:p w:rsidR="002B589D" w:rsidRPr="00D37814" w:rsidRDefault="002B589D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10</w:t>
            </w:r>
            <w:r w:rsidRPr="00D37814">
              <w:rPr>
                <w:sz w:val="36"/>
                <w:szCs w:val="28"/>
              </w:rPr>
              <w:t xml:space="preserve"> августа</w:t>
            </w:r>
          </w:p>
        </w:tc>
        <w:tc>
          <w:tcPr>
            <w:tcW w:w="4140" w:type="dxa"/>
          </w:tcPr>
          <w:p w:rsidR="002B589D" w:rsidRPr="00D37814" w:rsidRDefault="00906128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День волонтеров</w:t>
            </w:r>
          </w:p>
        </w:tc>
        <w:tc>
          <w:tcPr>
            <w:tcW w:w="3882" w:type="dxa"/>
          </w:tcPr>
          <w:p w:rsidR="002B589D" w:rsidRDefault="004617EF" w:rsidP="004617EF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1.</w:t>
            </w:r>
            <w:r w:rsidRPr="004617EF">
              <w:rPr>
                <w:sz w:val="36"/>
                <w:szCs w:val="28"/>
              </w:rPr>
              <w:t>Генеральная репетиция кукольного театра</w:t>
            </w:r>
          </w:p>
          <w:p w:rsidR="004617EF" w:rsidRDefault="004617EF" w:rsidP="004617EF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2.Выступление кукольного театра в д\саду «Теремок»</w:t>
            </w:r>
          </w:p>
          <w:p w:rsidR="004617EF" w:rsidRPr="004617EF" w:rsidRDefault="004617EF" w:rsidP="004617EF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3.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 11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День </w:t>
            </w:r>
            <w:r w:rsidR="004617EF">
              <w:rPr>
                <w:sz w:val="36"/>
                <w:szCs w:val="28"/>
              </w:rPr>
              <w:t>пожарной безопасности</w:t>
            </w:r>
          </w:p>
        </w:tc>
        <w:tc>
          <w:tcPr>
            <w:tcW w:w="3882" w:type="dxa"/>
          </w:tcPr>
          <w:p w:rsidR="004617EF" w:rsidRPr="00D37814" w:rsidRDefault="004617EF" w:rsidP="004617EF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2.Соревнования  по </w:t>
            </w:r>
            <w:r w:rsidR="004617EF">
              <w:rPr>
                <w:sz w:val="36"/>
                <w:szCs w:val="28"/>
              </w:rPr>
              <w:t>пожарной безопасности</w:t>
            </w:r>
          </w:p>
          <w:p w:rsidR="00011989" w:rsidRPr="00D37814" w:rsidRDefault="00011989" w:rsidP="004617EF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3.Соревнование по настольному теннису и </w:t>
            </w:r>
            <w:r w:rsidR="004617EF">
              <w:rPr>
                <w:sz w:val="36"/>
                <w:szCs w:val="28"/>
              </w:rPr>
              <w:t>настольным играм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12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День театра «История </w:t>
            </w:r>
            <w:proofErr w:type="gramStart"/>
            <w:r w:rsidRPr="00D37814">
              <w:rPr>
                <w:sz w:val="36"/>
                <w:szCs w:val="28"/>
              </w:rPr>
              <w:lastRenderedPageBreak/>
              <w:t>чудища-Болотного</w:t>
            </w:r>
            <w:proofErr w:type="gramEnd"/>
            <w:r w:rsidRPr="00D37814">
              <w:rPr>
                <w:sz w:val="36"/>
                <w:szCs w:val="28"/>
              </w:rPr>
              <w:t>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lastRenderedPageBreak/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lastRenderedPageBreak/>
              <w:t xml:space="preserve">2.Конкурс инсценировок русских народных сказок, 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конкурс  актерского мастерства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3.Велогонки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lastRenderedPageBreak/>
              <w:t>14августа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День мифов и тайн-к юбилею Округа «Чудеса в  родном краю»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2.Театрализованное представление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3.Спортивные конкурсы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15августа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День спорта «Молодецкие забавы»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2.Спорьтивная, командная игра на местности, разучивание русских народных игр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3.Кинопоказ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16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Пиратский праздник «Седьмая миля»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2.Театрализованная интерактивная программа 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3.Соревнование на роликовых коньках</w:t>
            </w:r>
          </w:p>
        </w:tc>
      </w:tr>
      <w:tr w:rsidR="002B589D" w:rsidRPr="00D37814" w:rsidTr="00354B76">
        <w:tc>
          <w:tcPr>
            <w:tcW w:w="1548" w:type="dxa"/>
          </w:tcPr>
          <w:p w:rsidR="002B589D" w:rsidRPr="00D37814" w:rsidRDefault="002B589D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17</w:t>
            </w:r>
            <w:r w:rsidRPr="00D37814">
              <w:rPr>
                <w:sz w:val="36"/>
                <w:szCs w:val="28"/>
              </w:rPr>
              <w:t xml:space="preserve"> </w:t>
            </w:r>
            <w:r w:rsidRPr="00D37814">
              <w:rPr>
                <w:sz w:val="36"/>
                <w:szCs w:val="28"/>
              </w:rPr>
              <w:t>августа</w:t>
            </w:r>
          </w:p>
        </w:tc>
        <w:tc>
          <w:tcPr>
            <w:tcW w:w="4140" w:type="dxa"/>
          </w:tcPr>
          <w:p w:rsidR="002B589D" w:rsidRDefault="00906128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День открытых дверей</w:t>
            </w:r>
          </w:p>
          <w:p w:rsidR="00906128" w:rsidRPr="00D37814" w:rsidRDefault="00906128" w:rsidP="00011989">
            <w:pPr>
              <w:rPr>
                <w:sz w:val="36"/>
                <w:szCs w:val="28"/>
              </w:rPr>
            </w:pPr>
          </w:p>
        </w:tc>
        <w:tc>
          <w:tcPr>
            <w:tcW w:w="3882" w:type="dxa"/>
          </w:tcPr>
          <w:p w:rsidR="004617EF" w:rsidRPr="002B589D" w:rsidRDefault="004617EF" w:rsidP="004617EF">
            <w:pPr>
              <w:rPr>
                <w:sz w:val="36"/>
                <w:szCs w:val="28"/>
              </w:rPr>
            </w:pPr>
            <w:r w:rsidRPr="002B589D">
              <w:rPr>
                <w:sz w:val="36"/>
                <w:szCs w:val="28"/>
              </w:rPr>
              <w:t>1.Подготовительные мероприятия</w:t>
            </w:r>
          </w:p>
          <w:p w:rsidR="002B589D" w:rsidRDefault="004617EF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2.Концертная программа для родителей</w:t>
            </w:r>
          </w:p>
          <w:p w:rsidR="004617EF" w:rsidRPr="00D37814" w:rsidRDefault="004617EF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3.Дискотека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18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День творчества  </w:t>
            </w:r>
          </w:p>
        </w:tc>
        <w:tc>
          <w:tcPr>
            <w:tcW w:w="3882" w:type="dxa"/>
          </w:tcPr>
          <w:p w:rsidR="004617EF" w:rsidRDefault="004617EF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2B589D" w:rsidRDefault="004617EF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</w:t>
            </w:r>
            <w:r w:rsidR="00011989" w:rsidRPr="00D37814">
              <w:rPr>
                <w:sz w:val="36"/>
                <w:szCs w:val="28"/>
              </w:rPr>
              <w:t xml:space="preserve">.Изготовление поделок из глины, природного материала, картона, цветной бумаги. 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2.Подвижные игры на </w:t>
            </w:r>
            <w:r w:rsidRPr="00D37814">
              <w:rPr>
                <w:sz w:val="36"/>
                <w:szCs w:val="28"/>
              </w:rPr>
              <w:lastRenderedPageBreak/>
              <w:t>улице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3.Кинопоказ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lastRenderedPageBreak/>
              <w:t>19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Игровая программа «Яблочный спас»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2.Театрализованная интерактивная программа, 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викторина, шуточные конкурсы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 «Смешная дискотека»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21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День сказки «В тридевятом царстве, в тридесятом государстве…»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2. Занятие в клубе «</w:t>
            </w:r>
            <w:proofErr w:type="spellStart"/>
            <w:r w:rsidRPr="00D37814">
              <w:rPr>
                <w:sz w:val="36"/>
                <w:szCs w:val="28"/>
              </w:rPr>
              <w:t>Мастерилка</w:t>
            </w:r>
            <w:proofErr w:type="spellEnd"/>
            <w:r w:rsidRPr="00D37814">
              <w:rPr>
                <w:sz w:val="36"/>
                <w:szCs w:val="28"/>
              </w:rPr>
              <w:t xml:space="preserve">» «В гости к </w:t>
            </w:r>
            <w:r w:rsidR="00675F0A">
              <w:rPr>
                <w:sz w:val="36"/>
                <w:szCs w:val="28"/>
              </w:rPr>
              <w:t xml:space="preserve">новой </w:t>
            </w:r>
            <w:bookmarkStart w:id="0" w:name="_GoBack"/>
            <w:bookmarkEnd w:id="0"/>
            <w:r w:rsidRPr="00D37814">
              <w:rPr>
                <w:sz w:val="36"/>
                <w:szCs w:val="28"/>
              </w:rPr>
              <w:t>сказке» делаем поделки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3.Сказочная спортивная эстафета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22 августа</w:t>
            </w:r>
          </w:p>
        </w:tc>
        <w:tc>
          <w:tcPr>
            <w:tcW w:w="4140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proofErr w:type="spellStart"/>
            <w:r w:rsidRPr="00D37814">
              <w:rPr>
                <w:sz w:val="36"/>
                <w:szCs w:val="28"/>
              </w:rPr>
              <w:t>Квест</w:t>
            </w:r>
            <w:proofErr w:type="spellEnd"/>
            <w:r w:rsidRPr="00D37814">
              <w:rPr>
                <w:sz w:val="36"/>
                <w:szCs w:val="28"/>
              </w:rPr>
              <w:t>-игра «Тайна карты района»</w:t>
            </w:r>
          </w:p>
        </w:tc>
        <w:tc>
          <w:tcPr>
            <w:tcW w:w="3882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1.Игротека в отрядах</w:t>
            </w:r>
          </w:p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 xml:space="preserve">2.Проведение </w:t>
            </w:r>
            <w:proofErr w:type="spellStart"/>
            <w:r w:rsidRPr="00D37814">
              <w:rPr>
                <w:sz w:val="36"/>
                <w:szCs w:val="28"/>
              </w:rPr>
              <w:t>квеста</w:t>
            </w:r>
            <w:proofErr w:type="spellEnd"/>
            <w:r w:rsidRPr="00D37814">
              <w:rPr>
                <w:sz w:val="36"/>
                <w:szCs w:val="28"/>
              </w:rPr>
              <w:t xml:space="preserve"> 3.Соревнование  в КАРАОКЕ-клубе</w:t>
            </w:r>
          </w:p>
        </w:tc>
      </w:tr>
      <w:tr w:rsidR="00011989" w:rsidRPr="00D37814" w:rsidTr="00354B76">
        <w:tc>
          <w:tcPr>
            <w:tcW w:w="1548" w:type="dxa"/>
          </w:tcPr>
          <w:p w:rsidR="00011989" w:rsidRPr="00D37814" w:rsidRDefault="00011989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23 августа</w:t>
            </w:r>
          </w:p>
        </w:tc>
        <w:tc>
          <w:tcPr>
            <w:tcW w:w="4140" w:type="dxa"/>
          </w:tcPr>
          <w:p w:rsidR="00011989" w:rsidRPr="00D37814" w:rsidRDefault="002B589D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Конкурсный день </w:t>
            </w:r>
          </w:p>
        </w:tc>
        <w:tc>
          <w:tcPr>
            <w:tcW w:w="3882" w:type="dxa"/>
          </w:tcPr>
          <w:p w:rsidR="002B589D" w:rsidRPr="002B589D" w:rsidRDefault="002B589D" w:rsidP="002B589D">
            <w:pPr>
              <w:rPr>
                <w:sz w:val="36"/>
                <w:szCs w:val="28"/>
              </w:rPr>
            </w:pPr>
            <w:r w:rsidRPr="002B589D">
              <w:rPr>
                <w:sz w:val="36"/>
                <w:szCs w:val="28"/>
              </w:rPr>
              <w:t>1.Подготовительные мероприятия</w:t>
            </w:r>
          </w:p>
          <w:p w:rsidR="00011989" w:rsidRDefault="002B589D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2.Анкетирование детей</w:t>
            </w:r>
          </w:p>
          <w:p w:rsidR="002B589D" w:rsidRDefault="002B589D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о результатах работы площадки</w:t>
            </w:r>
          </w:p>
          <w:p w:rsidR="002B589D" w:rsidRDefault="002B589D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3.Конкурс рисунков и коллажей «Моя Югра»</w:t>
            </w:r>
          </w:p>
          <w:p w:rsidR="002B589D" w:rsidRPr="00D37814" w:rsidRDefault="002B589D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4.Кинопоказ</w:t>
            </w:r>
          </w:p>
        </w:tc>
      </w:tr>
      <w:tr w:rsidR="002B589D" w:rsidRPr="00D37814" w:rsidTr="00354B76">
        <w:tc>
          <w:tcPr>
            <w:tcW w:w="1548" w:type="dxa"/>
          </w:tcPr>
          <w:p w:rsidR="002B589D" w:rsidRPr="00D37814" w:rsidRDefault="002B589D" w:rsidP="00011989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24</w:t>
            </w:r>
            <w:r w:rsidRPr="00D37814">
              <w:rPr>
                <w:sz w:val="36"/>
                <w:szCs w:val="28"/>
              </w:rPr>
              <w:t xml:space="preserve"> </w:t>
            </w:r>
            <w:r w:rsidRPr="00D37814">
              <w:rPr>
                <w:sz w:val="36"/>
                <w:szCs w:val="28"/>
              </w:rPr>
              <w:t>августа</w:t>
            </w:r>
          </w:p>
        </w:tc>
        <w:tc>
          <w:tcPr>
            <w:tcW w:w="4140" w:type="dxa"/>
          </w:tcPr>
          <w:p w:rsidR="002B589D" w:rsidRPr="00D37814" w:rsidRDefault="002B589D" w:rsidP="00011989">
            <w:pPr>
              <w:rPr>
                <w:sz w:val="36"/>
                <w:szCs w:val="28"/>
              </w:rPr>
            </w:pPr>
            <w:r w:rsidRPr="00D37814">
              <w:rPr>
                <w:sz w:val="36"/>
                <w:szCs w:val="28"/>
              </w:rPr>
              <w:t>«Необыкновенная мастерская талантов»- праздник закрытие «дворовой площадки»</w:t>
            </w:r>
          </w:p>
        </w:tc>
        <w:tc>
          <w:tcPr>
            <w:tcW w:w="3882" w:type="dxa"/>
          </w:tcPr>
          <w:p w:rsidR="002B589D" w:rsidRPr="002B589D" w:rsidRDefault="002B589D" w:rsidP="002B589D">
            <w:pPr>
              <w:rPr>
                <w:sz w:val="36"/>
                <w:szCs w:val="28"/>
              </w:rPr>
            </w:pPr>
            <w:r w:rsidRPr="002B589D">
              <w:rPr>
                <w:sz w:val="36"/>
                <w:szCs w:val="28"/>
              </w:rPr>
              <w:t>1.Подготовительные мероприятия</w:t>
            </w:r>
          </w:p>
          <w:p w:rsidR="002B589D" w:rsidRPr="002B589D" w:rsidRDefault="002B589D" w:rsidP="002B589D">
            <w:pPr>
              <w:rPr>
                <w:sz w:val="36"/>
                <w:szCs w:val="28"/>
              </w:rPr>
            </w:pPr>
            <w:r w:rsidRPr="002B589D">
              <w:rPr>
                <w:sz w:val="36"/>
                <w:szCs w:val="28"/>
              </w:rPr>
              <w:t xml:space="preserve">2.Проведение праздничного мероприятия, посвящённого закрытию </w:t>
            </w:r>
          </w:p>
          <w:p w:rsidR="002B589D" w:rsidRPr="00D37814" w:rsidRDefault="002B589D" w:rsidP="002B589D">
            <w:pPr>
              <w:rPr>
                <w:sz w:val="36"/>
                <w:szCs w:val="28"/>
              </w:rPr>
            </w:pPr>
            <w:r w:rsidRPr="002B589D">
              <w:rPr>
                <w:sz w:val="36"/>
                <w:szCs w:val="28"/>
              </w:rPr>
              <w:t xml:space="preserve">3. Награждение </w:t>
            </w:r>
            <w:r w:rsidRPr="002B589D">
              <w:rPr>
                <w:sz w:val="36"/>
                <w:szCs w:val="28"/>
              </w:rPr>
              <w:lastRenderedPageBreak/>
              <w:t>активистов, чаепитие, дискотека</w:t>
            </w:r>
          </w:p>
        </w:tc>
      </w:tr>
    </w:tbl>
    <w:p w:rsidR="00011989" w:rsidRPr="00D37814" w:rsidRDefault="00011989" w:rsidP="00011989">
      <w:pPr>
        <w:tabs>
          <w:tab w:val="left" w:pos="1581"/>
        </w:tabs>
        <w:rPr>
          <w:sz w:val="28"/>
        </w:rPr>
      </w:pPr>
    </w:p>
    <w:p w:rsidR="00011989" w:rsidRPr="00D37814" w:rsidRDefault="00011989" w:rsidP="00011989">
      <w:pPr>
        <w:tabs>
          <w:tab w:val="left" w:pos="1581"/>
        </w:tabs>
        <w:rPr>
          <w:sz w:val="28"/>
        </w:rPr>
      </w:pPr>
    </w:p>
    <w:p w:rsidR="00011989" w:rsidRPr="00D37814" w:rsidRDefault="00011989" w:rsidP="00011989">
      <w:pPr>
        <w:tabs>
          <w:tab w:val="left" w:pos="1581"/>
        </w:tabs>
        <w:rPr>
          <w:sz w:val="28"/>
        </w:rPr>
      </w:pPr>
    </w:p>
    <w:p w:rsidR="00011989" w:rsidRPr="00D37814" w:rsidRDefault="00011989" w:rsidP="00011989">
      <w:pPr>
        <w:tabs>
          <w:tab w:val="left" w:pos="1581"/>
        </w:tabs>
        <w:rPr>
          <w:sz w:val="28"/>
        </w:rPr>
      </w:pPr>
    </w:p>
    <w:p w:rsidR="00011989" w:rsidRPr="00D37814" w:rsidRDefault="00011989" w:rsidP="00011989">
      <w:pPr>
        <w:tabs>
          <w:tab w:val="left" w:pos="1581"/>
        </w:tabs>
        <w:rPr>
          <w:sz w:val="28"/>
        </w:rPr>
      </w:pPr>
    </w:p>
    <w:p w:rsidR="00011989" w:rsidRPr="00D37814" w:rsidRDefault="00011989" w:rsidP="00011989">
      <w:pPr>
        <w:tabs>
          <w:tab w:val="left" w:pos="1581"/>
        </w:tabs>
        <w:rPr>
          <w:sz w:val="28"/>
        </w:rPr>
      </w:pPr>
    </w:p>
    <w:p w:rsidR="00011989" w:rsidRDefault="00011989" w:rsidP="00011989">
      <w:pPr>
        <w:tabs>
          <w:tab w:val="left" w:pos="1581"/>
        </w:tabs>
      </w:pPr>
    </w:p>
    <w:p w:rsidR="00011989" w:rsidRDefault="00011989" w:rsidP="00011989">
      <w:pPr>
        <w:tabs>
          <w:tab w:val="left" w:pos="1581"/>
        </w:tabs>
      </w:pPr>
    </w:p>
    <w:p w:rsidR="00011989" w:rsidRPr="00011989" w:rsidRDefault="00011989" w:rsidP="00011989">
      <w:pPr>
        <w:tabs>
          <w:tab w:val="left" w:pos="1581"/>
        </w:tabs>
      </w:pPr>
    </w:p>
    <w:sectPr w:rsidR="00011989" w:rsidRPr="00011989" w:rsidSect="00D37814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72BBF"/>
    <w:multiLevelType w:val="hybridMultilevel"/>
    <w:tmpl w:val="9450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86"/>
    <w:rsid w:val="00011989"/>
    <w:rsid w:val="00091A29"/>
    <w:rsid w:val="0010096F"/>
    <w:rsid w:val="002B589D"/>
    <w:rsid w:val="003D665A"/>
    <w:rsid w:val="004617EF"/>
    <w:rsid w:val="00523586"/>
    <w:rsid w:val="00675F0A"/>
    <w:rsid w:val="00906128"/>
    <w:rsid w:val="00A719DA"/>
    <w:rsid w:val="00C1671D"/>
    <w:rsid w:val="00D37814"/>
    <w:rsid w:val="00EF1096"/>
    <w:rsid w:val="00F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1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2018-07-30T11:55:00Z</cp:lastPrinted>
  <dcterms:created xsi:type="dcterms:W3CDTF">2018-06-10T08:05:00Z</dcterms:created>
  <dcterms:modified xsi:type="dcterms:W3CDTF">2018-08-03T06:40:00Z</dcterms:modified>
</cp:coreProperties>
</file>